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87" w:rsidRDefault="006F1987" w:rsidP="00B15CA1">
      <w:pPr>
        <w:pStyle w:val="a3"/>
        <w:shd w:val="clear" w:color="auto" w:fill="FFFFFF" w:themeFill="background1"/>
        <w:ind w:left="-426" w:right="-143"/>
        <w:jc w:val="center"/>
        <w:rPr>
          <w:b/>
          <w:color w:val="000000"/>
          <w:sz w:val="32"/>
          <w:szCs w:val="32"/>
        </w:rPr>
      </w:pPr>
      <w:r w:rsidRPr="006F1987">
        <w:rPr>
          <w:b/>
          <w:color w:val="000000"/>
          <w:sz w:val="32"/>
          <w:szCs w:val="32"/>
        </w:rPr>
        <w:t>Информация МБОУ ЕСОШ №7 им.О.Казанского</w:t>
      </w:r>
    </w:p>
    <w:p w:rsidR="005331A1" w:rsidRDefault="006F1987" w:rsidP="00B15CA1">
      <w:pPr>
        <w:pStyle w:val="a3"/>
        <w:shd w:val="clear" w:color="auto" w:fill="FFFFFF" w:themeFill="background1"/>
        <w:ind w:left="-426" w:right="-143"/>
        <w:jc w:val="center"/>
        <w:rPr>
          <w:b/>
          <w:color w:val="000000"/>
          <w:sz w:val="32"/>
          <w:szCs w:val="32"/>
        </w:rPr>
      </w:pPr>
      <w:r w:rsidRPr="006F1987">
        <w:rPr>
          <w:b/>
          <w:color w:val="000000"/>
          <w:sz w:val="32"/>
          <w:szCs w:val="32"/>
        </w:rPr>
        <w:t xml:space="preserve"> о </w:t>
      </w:r>
      <w:r w:rsidR="00017672">
        <w:rPr>
          <w:b/>
          <w:color w:val="000000"/>
          <w:sz w:val="32"/>
          <w:szCs w:val="32"/>
        </w:rPr>
        <w:t xml:space="preserve">  работе  летнего оздоровительного</w:t>
      </w:r>
      <w:r w:rsidR="005331A1">
        <w:rPr>
          <w:b/>
          <w:color w:val="000000"/>
          <w:sz w:val="32"/>
          <w:szCs w:val="32"/>
        </w:rPr>
        <w:t xml:space="preserve"> </w:t>
      </w:r>
      <w:r w:rsidR="00017672">
        <w:rPr>
          <w:b/>
          <w:color w:val="000000"/>
          <w:sz w:val="32"/>
          <w:szCs w:val="32"/>
        </w:rPr>
        <w:t>лагеря</w:t>
      </w:r>
    </w:p>
    <w:p w:rsidR="006F1987" w:rsidRDefault="005331A1" w:rsidP="00B15CA1">
      <w:pPr>
        <w:pStyle w:val="a3"/>
        <w:shd w:val="clear" w:color="auto" w:fill="FFFFFF" w:themeFill="background1"/>
        <w:ind w:left="-426" w:right="-14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="00017672">
        <w:rPr>
          <w:b/>
          <w:color w:val="000000"/>
          <w:sz w:val="32"/>
          <w:szCs w:val="32"/>
        </w:rPr>
        <w:t>Солнышко</w:t>
      </w:r>
      <w:r>
        <w:rPr>
          <w:b/>
          <w:color w:val="000000"/>
          <w:sz w:val="32"/>
          <w:szCs w:val="32"/>
        </w:rPr>
        <w:t>»</w:t>
      </w:r>
      <w:r w:rsidR="006F1987" w:rsidRPr="006F1987">
        <w:rPr>
          <w:b/>
          <w:color w:val="000000"/>
          <w:sz w:val="32"/>
          <w:szCs w:val="32"/>
        </w:rPr>
        <w:t xml:space="preserve"> </w:t>
      </w:r>
      <w:r w:rsidR="006A71B6">
        <w:rPr>
          <w:b/>
          <w:color w:val="000000"/>
          <w:sz w:val="32"/>
          <w:szCs w:val="32"/>
        </w:rPr>
        <w:t xml:space="preserve"> в 2021</w:t>
      </w:r>
      <w:r>
        <w:rPr>
          <w:b/>
          <w:color w:val="000000"/>
          <w:sz w:val="32"/>
          <w:szCs w:val="32"/>
        </w:rPr>
        <w:t xml:space="preserve"> году.</w:t>
      </w:r>
    </w:p>
    <w:p w:rsidR="006F1987" w:rsidRPr="005331A1" w:rsidRDefault="005331A1" w:rsidP="00F41DEB">
      <w:pPr>
        <w:pStyle w:val="a3"/>
        <w:shd w:val="clear" w:color="auto" w:fill="FFFFFF" w:themeFill="background1"/>
        <w:ind w:left="-426" w:right="-143"/>
        <w:jc w:val="both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  <w:r w:rsidRPr="005331A1">
        <w:rPr>
          <w:sz w:val="28"/>
          <w:szCs w:val="28"/>
        </w:rPr>
        <w:t xml:space="preserve">    </w:t>
      </w:r>
      <w:r w:rsidR="00C43D6C">
        <w:rPr>
          <w:sz w:val="28"/>
          <w:szCs w:val="28"/>
        </w:rPr>
        <w:tab/>
      </w:r>
      <w:r w:rsidR="00C43D6C">
        <w:rPr>
          <w:sz w:val="28"/>
          <w:szCs w:val="28"/>
        </w:rPr>
        <w:tab/>
      </w:r>
      <w:r w:rsidRPr="005331A1">
        <w:rPr>
          <w:sz w:val="28"/>
          <w:szCs w:val="28"/>
        </w:rPr>
        <w:t>С 1 по 23 июня</w:t>
      </w:r>
      <w:r w:rsidRPr="005331A1">
        <w:rPr>
          <w:b/>
          <w:sz w:val="28"/>
          <w:szCs w:val="28"/>
        </w:rPr>
        <w:t xml:space="preserve">  </w:t>
      </w:r>
      <w:r w:rsidR="006A71B6">
        <w:rPr>
          <w:sz w:val="28"/>
          <w:szCs w:val="28"/>
          <w:shd w:val="clear" w:color="auto" w:fill="FFFFFF"/>
        </w:rPr>
        <w:t>2021</w:t>
      </w:r>
      <w:r w:rsidRPr="005331A1">
        <w:rPr>
          <w:sz w:val="28"/>
          <w:szCs w:val="28"/>
          <w:shd w:val="clear" w:color="auto" w:fill="FFFFFF"/>
        </w:rPr>
        <w:t>года в МБОУ ЕСОШ №7 им.О. Казанского работал</w:t>
      </w:r>
      <w:r w:rsidR="003F7AEC">
        <w:rPr>
          <w:sz w:val="28"/>
          <w:szCs w:val="28"/>
          <w:shd w:val="clear" w:color="auto" w:fill="FFFFFF"/>
        </w:rPr>
        <w:t xml:space="preserve"> пришкольный летний оздоровительный</w:t>
      </w:r>
      <w:r w:rsidRPr="005331A1">
        <w:rPr>
          <w:sz w:val="28"/>
          <w:szCs w:val="28"/>
          <w:shd w:val="clear" w:color="auto" w:fill="FFFFFF"/>
        </w:rPr>
        <w:t xml:space="preserve"> </w:t>
      </w:r>
      <w:r w:rsidR="003F7AEC">
        <w:rPr>
          <w:sz w:val="28"/>
          <w:szCs w:val="28"/>
          <w:shd w:val="clear" w:color="auto" w:fill="FFFFFF"/>
        </w:rPr>
        <w:t xml:space="preserve"> лагерь «Солнышко».</w:t>
      </w:r>
      <w:r w:rsidRPr="005331A1">
        <w:rPr>
          <w:sz w:val="28"/>
          <w:szCs w:val="28"/>
          <w:shd w:val="clear" w:color="auto" w:fill="FFFFFF"/>
        </w:rPr>
        <w:t xml:space="preserve"> Основной целью летней оздоровительной кампании было создание благоприятных условий для укрепления здоровья и организации досуга учащихся во время летних каникул. В соответствии с требованиями отдела Роспотребнадзора были соблюдены все санитарно-гигиенические требования к организации </w:t>
      </w:r>
      <w:r w:rsidR="003F7AEC">
        <w:rPr>
          <w:sz w:val="28"/>
          <w:szCs w:val="28"/>
          <w:shd w:val="clear" w:color="auto" w:fill="FFFFFF"/>
        </w:rPr>
        <w:t>летней оздоровительной кампании</w:t>
      </w:r>
      <w:r w:rsidRPr="005331A1">
        <w:rPr>
          <w:sz w:val="28"/>
          <w:szCs w:val="28"/>
          <w:shd w:val="clear" w:color="auto" w:fill="FFFFFF"/>
        </w:rPr>
        <w:t>. Осуществлялось эффективное сотрудничест</w:t>
      </w:r>
      <w:r w:rsidR="003F7AEC">
        <w:rPr>
          <w:sz w:val="28"/>
          <w:szCs w:val="28"/>
          <w:shd w:val="clear" w:color="auto" w:fill="FFFFFF"/>
        </w:rPr>
        <w:t>во с    районным домом культу</w:t>
      </w:r>
      <w:r w:rsidR="006A71B6">
        <w:rPr>
          <w:sz w:val="28"/>
          <w:szCs w:val="28"/>
          <w:shd w:val="clear" w:color="auto" w:fill="FFFFFF"/>
        </w:rPr>
        <w:t xml:space="preserve">ры, районным краеведческим музеем, </w:t>
      </w:r>
      <w:r w:rsidR="00017672">
        <w:rPr>
          <w:sz w:val="28"/>
          <w:szCs w:val="28"/>
          <w:shd w:val="clear" w:color="auto" w:fill="FFFFFF"/>
        </w:rPr>
        <w:t>районной детской</w:t>
      </w:r>
      <w:r w:rsidR="0095104F">
        <w:rPr>
          <w:sz w:val="28"/>
          <w:szCs w:val="28"/>
          <w:shd w:val="clear" w:color="auto" w:fill="FFFFFF"/>
        </w:rPr>
        <w:t xml:space="preserve"> библиотекой, спортивной школой, парком культуры и отдыха.</w:t>
      </w:r>
      <w:r w:rsidR="00017672">
        <w:rPr>
          <w:sz w:val="28"/>
          <w:szCs w:val="28"/>
          <w:shd w:val="clear" w:color="auto" w:fill="FFFFFF"/>
        </w:rPr>
        <w:t xml:space="preserve"> </w:t>
      </w:r>
      <w:r w:rsidRPr="005331A1">
        <w:rPr>
          <w:sz w:val="28"/>
          <w:szCs w:val="28"/>
          <w:shd w:val="clear" w:color="auto" w:fill="FFFFFF"/>
        </w:rPr>
        <w:t xml:space="preserve">Для ребят </w:t>
      </w:r>
      <w:r w:rsidR="00017672">
        <w:rPr>
          <w:sz w:val="28"/>
          <w:szCs w:val="28"/>
          <w:shd w:val="clear" w:color="auto" w:fill="FFFFFF"/>
        </w:rPr>
        <w:t xml:space="preserve">лагеря и профильных смен </w:t>
      </w:r>
      <w:r w:rsidRPr="005331A1">
        <w:rPr>
          <w:sz w:val="28"/>
          <w:szCs w:val="28"/>
          <w:shd w:val="clear" w:color="auto" w:fill="FFFFFF"/>
        </w:rPr>
        <w:t xml:space="preserve">проводились </w:t>
      </w:r>
      <w:r w:rsidR="003F7AEC">
        <w:rPr>
          <w:sz w:val="28"/>
          <w:szCs w:val="28"/>
          <w:shd w:val="clear" w:color="auto" w:fill="FFFFFF"/>
        </w:rPr>
        <w:t xml:space="preserve">совместные </w:t>
      </w:r>
      <w:r w:rsidRPr="005331A1">
        <w:rPr>
          <w:sz w:val="28"/>
          <w:szCs w:val="28"/>
          <w:shd w:val="clear" w:color="auto" w:fill="FFFFFF"/>
        </w:rPr>
        <w:t>мероприятия различной направленности.</w:t>
      </w:r>
    </w:p>
    <w:p w:rsidR="003F7AEC" w:rsidRDefault="00017672" w:rsidP="00B15CA1">
      <w:pPr>
        <w:pStyle w:val="a3"/>
        <w:shd w:val="clear" w:color="auto" w:fill="FFFFFF" w:themeFill="background1"/>
        <w:ind w:left="-426" w:right="-143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лагере д</w:t>
      </w:r>
      <w:r w:rsidR="005331A1">
        <w:rPr>
          <w:color w:val="000000"/>
          <w:sz w:val="28"/>
          <w:szCs w:val="28"/>
        </w:rPr>
        <w:t>ля детей были организов</w:t>
      </w:r>
      <w:r w:rsidR="00C43D6C">
        <w:rPr>
          <w:color w:val="000000"/>
          <w:sz w:val="28"/>
          <w:szCs w:val="28"/>
        </w:rPr>
        <w:t xml:space="preserve">аны </w:t>
      </w:r>
      <w:r w:rsidR="003F7AEC">
        <w:rPr>
          <w:color w:val="000000"/>
          <w:sz w:val="28"/>
          <w:szCs w:val="28"/>
        </w:rPr>
        <w:t xml:space="preserve">профильные смены </w:t>
      </w:r>
      <w:r w:rsidR="00195E7B">
        <w:rPr>
          <w:color w:val="000000"/>
          <w:sz w:val="28"/>
          <w:szCs w:val="28"/>
        </w:rPr>
        <w:t xml:space="preserve">антинаркотической направленности </w:t>
      </w:r>
      <w:r w:rsidR="003F7AEC">
        <w:rPr>
          <w:color w:val="000000"/>
          <w:sz w:val="28"/>
          <w:szCs w:val="28"/>
        </w:rPr>
        <w:t xml:space="preserve">«Радуга жизни», </w:t>
      </w:r>
      <w:r w:rsidR="00195E7B">
        <w:rPr>
          <w:color w:val="000000"/>
          <w:sz w:val="28"/>
          <w:szCs w:val="28"/>
        </w:rPr>
        <w:t xml:space="preserve">площадка по изучению ПДД </w:t>
      </w:r>
      <w:r w:rsidR="003F7AEC">
        <w:rPr>
          <w:color w:val="000000"/>
          <w:sz w:val="28"/>
          <w:szCs w:val="28"/>
        </w:rPr>
        <w:t>«Светофор», гуманитарная площадка «Эрудит»</w:t>
      </w:r>
      <w:r w:rsidR="005F6621">
        <w:rPr>
          <w:color w:val="000000"/>
          <w:sz w:val="28"/>
          <w:szCs w:val="28"/>
        </w:rPr>
        <w:t xml:space="preserve"> и </w:t>
      </w:r>
      <w:r w:rsidR="003F7AEC">
        <w:rPr>
          <w:color w:val="000000"/>
          <w:sz w:val="28"/>
          <w:szCs w:val="28"/>
        </w:rPr>
        <w:t xml:space="preserve"> спортивная</w:t>
      </w:r>
      <w:r w:rsidR="005F6621">
        <w:rPr>
          <w:color w:val="000000"/>
          <w:sz w:val="28"/>
          <w:szCs w:val="28"/>
        </w:rPr>
        <w:t xml:space="preserve"> «</w:t>
      </w:r>
      <w:r w:rsidR="003F7AEC">
        <w:rPr>
          <w:color w:val="000000"/>
          <w:sz w:val="28"/>
          <w:szCs w:val="28"/>
        </w:rPr>
        <w:t>Олимп»</w:t>
      </w:r>
      <w:r w:rsidR="006A71B6">
        <w:rPr>
          <w:color w:val="000000"/>
          <w:sz w:val="28"/>
          <w:szCs w:val="28"/>
        </w:rPr>
        <w:t xml:space="preserve"> на которых отдохнули 100</w:t>
      </w:r>
      <w:r w:rsidR="005F6621">
        <w:rPr>
          <w:color w:val="000000"/>
          <w:sz w:val="28"/>
          <w:szCs w:val="28"/>
        </w:rPr>
        <w:t xml:space="preserve"> учащихся с 5 по 10 классы.</w:t>
      </w:r>
    </w:p>
    <w:p w:rsidR="00C43D6C" w:rsidRDefault="003F7AEC" w:rsidP="00B15CA1">
      <w:pPr>
        <w:pStyle w:val="a3"/>
        <w:shd w:val="clear" w:color="auto" w:fill="FFFFFF" w:themeFill="background1"/>
        <w:ind w:left="-426" w:right="-143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Профильной сменой «Радуга жизни» проведены </w:t>
      </w:r>
      <w:r w:rsidR="00C43D6C">
        <w:rPr>
          <w:color w:val="000000"/>
          <w:sz w:val="28"/>
          <w:szCs w:val="28"/>
        </w:rPr>
        <w:t>ряд мероприятий направленных</w:t>
      </w:r>
      <w:r w:rsidR="005331A1">
        <w:rPr>
          <w:color w:val="000000"/>
          <w:sz w:val="28"/>
          <w:szCs w:val="28"/>
        </w:rPr>
        <w:t xml:space="preserve"> на профилактику употребления  ПАВ</w:t>
      </w:r>
      <w:r w:rsidR="00CC29AA">
        <w:rPr>
          <w:color w:val="000000"/>
          <w:sz w:val="28"/>
          <w:szCs w:val="28"/>
        </w:rPr>
        <w:t>, профилактику употребления алкоголя, курения</w:t>
      </w:r>
      <w:r w:rsidR="00C43D6C">
        <w:rPr>
          <w:color w:val="000000"/>
          <w:sz w:val="28"/>
          <w:szCs w:val="28"/>
        </w:rPr>
        <w:t>, формирование культуры здорового образа жизни у подростков, в соответствие с планом:</w:t>
      </w:r>
    </w:p>
    <w:p w:rsidR="00C43D6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Лекция на тему «Быть красивым, сильным, здоровым совсем не сложно», «Нет вредным привычкам»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Конкурс на лучший плакат «Быть успешным, значит быть здоровым!»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Веселые эстафеты «Быстрые старты»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Интеллектуальная игра «Что мы знаем о правилах здорового образа жизни»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Развлекательно-познавательная программа «Из жизни донских казаков» (культура, обряды, обычаи казаков)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Конкурсная программа творческих работ «Мы - за мир на Земле!»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Развлекательная игра «День Нептуна»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Спортивно-развлекательная игра «Веселые гонки»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Конкурс рисунков на асфальте «Остров радости»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Творческие конкурсы «Ты и я – вместе дружная семья»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Развлекательно-познавательная игра «Поле чудес» (правила здорового образа жизни)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Психологическая игра «Я выбираю….»</w:t>
      </w:r>
    </w:p>
    <w:p w:rsidR="005131DC" w:rsidRPr="00280B13" w:rsidRDefault="005131DC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Развлекательная игра «Один в один»</w:t>
      </w:r>
    </w:p>
    <w:p w:rsidR="005131DC" w:rsidRPr="00280B13" w:rsidRDefault="00B15CA1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Интеллектуальная игра «Умники и умницы» (история нашей Родины)</w:t>
      </w:r>
    </w:p>
    <w:p w:rsidR="00B15CA1" w:rsidRPr="00280B13" w:rsidRDefault="00B15CA1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lastRenderedPageBreak/>
        <w:t>Познавательная программа «Современный досуг подростков»</w:t>
      </w:r>
    </w:p>
    <w:p w:rsidR="00B15CA1" w:rsidRPr="00280B13" w:rsidRDefault="00B15CA1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Конкурс рисунков на асфальте «Здоровым быть здорово!»</w:t>
      </w:r>
    </w:p>
    <w:p w:rsidR="00B15CA1" w:rsidRPr="00280B13" w:rsidRDefault="00B15CA1" w:rsidP="00B15CA1">
      <w:pPr>
        <w:pStyle w:val="a3"/>
        <w:numPr>
          <w:ilvl w:val="0"/>
          <w:numId w:val="1"/>
        </w:numPr>
        <w:shd w:val="clear" w:color="auto" w:fill="FFFFFF" w:themeFill="background1"/>
        <w:ind w:right="-143"/>
        <w:jc w:val="both"/>
        <w:rPr>
          <w:color w:val="000000"/>
          <w:sz w:val="28"/>
          <w:szCs w:val="28"/>
        </w:rPr>
      </w:pPr>
      <w:r w:rsidRPr="00280B13">
        <w:rPr>
          <w:sz w:val="28"/>
          <w:szCs w:val="28"/>
        </w:rPr>
        <w:t>Спортивные эстафеты: «Быстрее, выше, сильнее!»</w:t>
      </w:r>
    </w:p>
    <w:p w:rsidR="006F1987" w:rsidRPr="00935E06" w:rsidRDefault="005331A1" w:rsidP="00B15CA1">
      <w:pPr>
        <w:pStyle w:val="a3"/>
        <w:shd w:val="clear" w:color="auto" w:fill="FFFFFF" w:themeFill="background1"/>
        <w:ind w:left="-426" w:right="-143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</w:t>
      </w:r>
      <w:r w:rsidR="006F1987" w:rsidRPr="00935E06">
        <w:rPr>
          <w:color w:val="000000"/>
          <w:sz w:val="28"/>
          <w:szCs w:val="28"/>
        </w:rPr>
        <w:t>ля детей площадки была проведена антинаркотическая акция «Летний лагерь – территория</w:t>
      </w:r>
      <w:r w:rsidR="006A71B6">
        <w:rPr>
          <w:color w:val="000000"/>
          <w:sz w:val="28"/>
          <w:szCs w:val="28"/>
        </w:rPr>
        <w:t xml:space="preserve"> здоровья», посвященная международному дню борьбы с наркоманией. </w:t>
      </w:r>
      <w:r w:rsidR="006F1987">
        <w:rPr>
          <w:color w:val="000000"/>
          <w:sz w:val="28"/>
          <w:szCs w:val="28"/>
        </w:rPr>
        <w:t xml:space="preserve"> В рамках акции  </w:t>
      </w:r>
      <w:r w:rsidR="006A71B6">
        <w:rPr>
          <w:color w:val="000000"/>
          <w:sz w:val="28"/>
          <w:szCs w:val="28"/>
        </w:rPr>
        <w:t xml:space="preserve">  </w:t>
      </w:r>
      <w:r w:rsidR="00017672">
        <w:rPr>
          <w:color w:val="000000"/>
          <w:sz w:val="28"/>
          <w:szCs w:val="28"/>
        </w:rPr>
        <w:t xml:space="preserve"> </w:t>
      </w:r>
      <w:r w:rsidR="006F1987">
        <w:rPr>
          <w:color w:val="000000"/>
          <w:sz w:val="28"/>
          <w:szCs w:val="28"/>
        </w:rPr>
        <w:t>были проведены следующие мероприятия</w:t>
      </w:r>
      <w:r w:rsidR="006F1987" w:rsidRPr="00935E06">
        <w:rPr>
          <w:color w:val="000000"/>
          <w:sz w:val="28"/>
          <w:szCs w:val="28"/>
        </w:rPr>
        <w:t>: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·        Открытие антинаркотической акции «Летний лагерь – территория здоровья».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·        Конкурс плакатов «Вместе мы едины!»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·        Игра-викторина «Здоровым будешь – всё добудешь».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·        Спортивные соревнования «Весёлые старты».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·        Конкурс рисунков «Спорт – альтернатива вредным привычкам».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 xml:space="preserve"> ·        Беседа «Умей сказать «Нет!»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·        «Я умею выбирать» – тренинг безопасного поведения.</w:t>
      </w:r>
    </w:p>
    <w:p w:rsidR="006F1987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·        Игра-соревнование «Культура здорового образа жизни».</w:t>
      </w:r>
      <w:r w:rsidRPr="006F1987">
        <w:rPr>
          <w:color w:val="000000"/>
          <w:sz w:val="28"/>
          <w:szCs w:val="28"/>
        </w:rPr>
        <w:t xml:space="preserve"> 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</w:t>
      </w:r>
      <w:r w:rsidRPr="00935E06">
        <w:rPr>
          <w:color w:val="000000"/>
          <w:sz w:val="28"/>
          <w:szCs w:val="28"/>
        </w:rPr>
        <w:t>портивные соревнования «Богатырская наша сила».</w:t>
      </w:r>
    </w:p>
    <w:p w:rsidR="006F1987" w:rsidRPr="00935E06" w:rsidRDefault="00F32742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 июня</w:t>
      </w:r>
      <w:r w:rsidR="006F1987" w:rsidRPr="00935E06">
        <w:rPr>
          <w:color w:val="000000"/>
          <w:sz w:val="28"/>
          <w:szCs w:val="28"/>
        </w:rPr>
        <w:t xml:space="preserve"> состоялось открытие</w:t>
      </w:r>
      <w:r w:rsidR="00C43D6C">
        <w:rPr>
          <w:color w:val="000000"/>
          <w:sz w:val="28"/>
          <w:szCs w:val="28"/>
        </w:rPr>
        <w:t xml:space="preserve"> антинаркотической акции «Летняя</w:t>
      </w:r>
      <w:r w:rsidR="006F1987" w:rsidRPr="00935E06">
        <w:rPr>
          <w:color w:val="000000"/>
          <w:sz w:val="28"/>
          <w:szCs w:val="28"/>
        </w:rPr>
        <w:t xml:space="preserve"> </w:t>
      </w:r>
      <w:r w:rsidR="00C43D6C">
        <w:rPr>
          <w:color w:val="000000"/>
          <w:sz w:val="28"/>
          <w:szCs w:val="28"/>
        </w:rPr>
        <w:t>площадка</w:t>
      </w:r>
      <w:r w:rsidR="006F1987" w:rsidRPr="00935E06">
        <w:rPr>
          <w:color w:val="000000"/>
          <w:sz w:val="28"/>
          <w:szCs w:val="28"/>
        </w:rPr>
        <w:t xml:space="preserve"> – территория здоровья</w:t>
      </w:r>
      <w:r w:rsidR="006A71B6">
        <w:rPr>
          <w:color w:val="000000"/>
          <w:sz w:val="28"/>
          <w:szCs w:val="28"/>
        </w:rPr>
        <w:t>», в открытии приняли участие 22 участника</w:t>
      </w:r>
      <w:r w:rsidR="006F1987">
        <w:rPr>
          <w:color w:val="000000"/>
          <w:sz w:val="28"/>
          <w:szCs w:val="28"/>
        </w:rPr>
        <w:t>.</w:t>
      </w:r>
      <w:r w:rsidR="006F1987" w:rsidRPr="00935E06">
        <w:rPr>
          <w:color w:val="000000"/>
          <w:sz w:val="28"/>
          <w:szCs w:val="28"/>
        </w:rPr>
        <w:t xml:space="preserve">  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 w:firstLine="1134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Цель акции – дать детям информацию о здоровом образе жизни, обучить основным навыкам личной гигиены, умению противостоять влиянию взрослых подростков в отношении табакокурения, наркомании и других вредных привычек.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  Проведены спортивные соревнования «Богатырская наша сила».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 xml:space="preserve"> В игровой программе приняли участие все дети. С большим азартом играли участники в спортивные игры.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 xml:space="preserve">В ходе мероприятия ребята показали не только свою силу, сноровку, но и смекалку, стремление к победе. Ребята продемонстрировали умение работать в команде для достижения общей цели. Соревнование прошло слаженно, на позитивной ноте. Ребята, участвуя в конкурсах, убедились в том, как важно заниматься спортом и быть в хорошей физической форме </w:t>
      </w:r>
    </w:p>
    <w:p w:rsidR="006F1987" w:rsidRPr="00935E06" w:rsidRDefault="00F32742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16</w:t>
      </w:r>
      <w:r w:rsidR="006F1987" w:rsidRPr="00935E06">
        <w:rPr>
          <w:color w:val="000000"/>
          <w:sz w:val="28"/>
          <w:szCs w:val="28"/>
        </w:rPr>
        <w:t xml:space="preserve"> июня  весь день был посвящён здоровью, здоровому образу жизни и спорту. В этот день прошли спортивные соревнования «Весёлые старты», игра-викторина </w:t>
      </w:r>
      <w:r w:rsidR="006F1987" w:rsidRPr="00935E06">
        <w:rPr>
          <w:color w:val="000000"/>
          <w:sz w:val="28"/>
          <w:szCs w:val="28"/>
        </w:rPr>
        <w:lastRenderedPageBreak/>
        <w:t>«Здоровым будешь – всё добудешь» и состоялся конкурс рисунков «Спорт – альтернатива вредным привычкам».</w:t>
      </w:r>
    </w:p>
    <w:p w:rsidR="006F1987" w:rsidRPr="00935E06" w:rsidRDefault="00F32742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1987" w:rsidRPr="00935E06">
        <w:rPr>
          <w:color w:val="000000"/>
          <w:sz w:val="28"/>
          <w:szCs w:val="28"/>
        </w:rPr>
        <w:t xml:space="preserve"> Целью данного соревнования было привить детям любовь к спорту, формирование у них здорового спортивного азарта. В ходе состязания победу одержал отряд «Синих». Ребята показали все свои способности, слаженность, сплочённость в конкурсах, что и позволило им одержать победу над соперниками. Было много различных конкурсов, мероприятие оказалось очень интересным и динамичным.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В игре-викторине «Здоровым будешь – всё добудешь», в отличие от «Весёлых стартов», ребятам пришлось поработать интеллектуально. Были такие задания, как загадки о спорте, здоровом образе жизни, личной гигиене. Ребятам были предложены потерявшиеся пословицы на ту же тематику, которые необходимо было собрать. Также были кроссворды, ребусы и многое другое. И эти задания оказались ребятам по плечу, как они сами признались, после этой викторины они узнали много нового и полезного. Самые активные участники были награждены призами.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И завершал день Здоровья и Спорта конкурс рисунков «Спорт – альтернатива вредным привычкам». Хочется особо отметить, что ребята всерьёз отнеслись к такому заданию, каждый из них в своём рисунке сумел передать главное, что спорт – это жизнь, нельзя подаваться пагубным привычкам. Даже самые маленькие ребята в лагере справились с таким нелёгким заданием. Победители конкурса получили заслуженные награды.</w:t>
      </w:r>
    </w:p>
    <w:p w:rsidR="006F1987" w:rsidRPr="00935E06" w:rsidRDefault="00F32742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21</w:t>
      </w:r>
      <w:r w:rsidR="006F1987" w:rsidRPr="00935E06">
        <w:rPr>
          <w:color w:val="000000"/>
          <w:sz w:val="28"/>
          <w:szCs w:val="28"/>
        </w:rPr>
        <w:t xml:space="preserve"> июня состоялась игра КВН «Наше здоровье». Игра носила не только развлекательный, но и поучительный характер. В ходе конкурсов явно прослеживалась мысль о том, что большую ценность для человека имеет состояние его здоровья. Ребята рассказали, что означают слова «Здоровье», «Здоровый человек». Сделали вывод: нужно беречь своё здоровье, как бесценный дар. А для этого нужно самим себе помогать, а именно: делать зарядку, соблюдать правила личной гигиены, заниматься физкультурой. Главным девизом игры стал лозунг «В здоровом теле, здоровый дух!»</w:t>
      </w:r>
    </w:p>
    <w:p w:rsidR="006F1987" w:rsidRPr="00935E06" w:rsidRDefault="00017672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</w:t>
      </w:r>
      <w:r w:rsidR="006F1987" w:rsidRPr="00935E06">
        <w:rPr>
          <w:color w:val="000000"/>
          <w:sz w:val="28"/>
          <w:szCs w:val="28"/>
        </w:rPr>
        <w:t xml:space="preserve"> рамках дня безопасности в лагере прошло два значимых мероприятия: беседа «Умей сказать «Нет!» и тренинг безопасного поведения «Я умею выбирать».  </w:t>
      </w:r>
    </w:p>
    <w:p w:rsidR="006F1987" w:rsidRPr="00935E06" w:rsidRDefault="006F1987" w:rsidP="00B15CA1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>Целью данных мероприятий было формирование ценностного отношения к здоровью, формирование представления о разрушающем действии ПАВ на организм человека, формирование навыков позитивного отказа.</w:t>
      </w:r>
    </w:p>
    <w:p w:rsidR="006F1987" w:rsidRPr="00935E06" w:rsidRDefault="006F1987" w:rsidP="00017672">
      <w:pPr>
        <w:pStyle w:val="a3"/>
        <w:shd w:val="clear" w:color="auto" w:fill="FFFFFF" w:themeFill="background1"/>
        <w:ind w:left="-426" w:right="-143"/>
        <w:jc w:val="both"/>
        <w:rPr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t xml:space="preserve">В ходе беседы и тренинга речь шла о вреде курения, алкоголя, наркомании и их пагубном влиянии на организм человека. Началась беседа с пословицы «Живи разумом, так и лекаря не надо». Ребята попытались передать смысл этой пословицы своими словами. Была рассказана сказка о трёх братьях волшебниках попавших в задымлённый город, где жили жёлтые человечки. Потом ребята </w:t>
      </w:r>
      <w:r w:rsidRPr="00935E06">
        <w:rPr>
          <w:color w:val="000000"/>
          <w:sz w:val="28"/>
          <w:szCs w:val="28"/>
        </w:rPr>
        <w:lastRenderedPageBreak/>
        <w:t>рассказали всё, что они знают о табаке и табачном дыме. Рассказ детей был дополнен сведениями воспитателей.</w:t>
      </w:r>
    </w:p>
    <w:p w:rsidR="006F1987" w:rsidRPr="00935E06" w:rsidRDefault="00627327" w:rsidP="006A71B6">
      <w:pPr>
        <w:pStyle w:val="a3"/>
        <w:shd w:val="clear" w:color="auto" w:fill="FFFFFF" w:themeFill="background1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F1987" w:rsidRPr="00935E06">
        <w:rPr>
          <w:color w:val="000000"/>
          <w:sz w:val="28"/>
          <w:szCs w:val="28"/>
        </w:rPr>
        <w:t>Затем разговор пошёл об алкоголе. Ребята прочитали басню Сергея Михалкова «Непьющий воробей» и ответили на вопросы по басне в игре «Выбери ответ». По итогам обсуждения о том, какой вред наносит алкоголь организму, ребята хором сказали алкоголю, как и курению «НЕТ!».</w:t>
      </w:r>
    </w:p>
    <w:p w:rsidR="008E0B34" w:rsidRDefault="00627327" w:rsidP="006A71B6">
      <w:pPr>
        <w:pStyle w:val="a3"/>
        <w:shd w:val="clear" w:color="auto" w:fill="FFFFFF" w:themeFill="background1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F1987" w:rsidRPr="00935E06">
        <w:rPr>
          <w:color w:val="000000"/>
          <w:sz w:val="28"/>
          <w:szCs w:val="28"/>
        </w:rPr>
        <w:t xml:space="preserve">Далее коснулись ещё одной важной темы – наркотики. Ребята поработали с ситуацией «Рыбы», прослушав которую, ответили на ряд вопросов. Из беседы по данной теме ребята узнали, что такое «наркотики» и «наркотическая зависимость» и каковы последствия принятия наркотиков. </w:t>
      </w:r>
      <w:r w:rsidR="006F1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6F1987" w:rsidRPr="00935E06">
        <w:rPr>
          <w:color w:val="000000"/>
          <w:sz w:val="28"/>
          <w:szCs w:val="28"/>
        </w:rPr>
        <w:t>Итогом всей беседы и тренинга было то, что дети поняли как курение, алкоголь и наркотики опасны и губительны для человека. Каждый всерьёз задумался о последствиях столь пагубных привычек.</w:t>
      </w:r>
    </w:p>
    <w:p w:rsidR="00795F47" w:rsidRPr="00F32742" w:rsidRDefault="00017672" w:rsidP="00F3274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74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A71B6" w:rsidRPr="00F32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DF5" w:rsidRPr="00F32742">
        <w:rPr>
          <w:rFonts w:ascii="Times New Roman" w:hAnsi="Times New Roman" w:cs="Times New Roman"/>
          <w:sz w:val="28"/>
          <w:szCs w:val="28"/>
        </w:rPr>
        <w:t xml:space="preserve"> </w:t>
      </w:r>
      <w:r w:rsidR="00F32742" w:rsidRPr="00F32742">
        <w:rPr>
          <w:rFonts w:ascii="Times New Roman" w:hAnsi="Times New Roman" w:cs="Times New Roman"/>
          <w:sz w:val="28"/>
          <w:szCs w:val="28"/>
        </w:rPr>
        <w:t xml:space="preserve"> </w:t>
      </w:r>
      <w:r w:rsidR="00A75DF5" w:rsidRPr="00F32742">
        <w:rPr>
          <w:rFonts w:ascii="Times New Roman" w:hAnsi="Times New Roman" w:cs="Times New Roman"/>
          <w:sz w:val="28"/>
          <w:szCs w:val="28"/>
        </w:rPr>
        <w:t xml:space="preserve">  Мальчишки с удовольствием играли в футбол и мини-футбол, а девочки - в пионербол и вол</w:t>
      </w:r>
      <w:r w:rsidR="006A71B6" w:rsidRPr="00F32742">
        <w:rPr>
          <w:rFonts w:ascii="Times New Roman" w:hAnsi="Times New Roman" w:cs="Times New Roman"/>
          <w:sz w:val="28"/>
          <w:szCs w:val="28"/>
        </w:rPr>
        <w:t xml:space="preserve">ейбол,   в настольный теннис и </w:t>
      </w:r>
      <w:r w:rsidR="00A75DF5" w:rsidRPr="00F32742">
        <w:rPr>
          <w:rFonts w:ascii="Times New Roman" w:hAnsi="Times New Roman" w:cs="Times New Roman"/>
          <w:sz w:val="28"/>
          <w:szCs w:val="28"/>
        </w:rPr>
        <w:t xml:space="preserve"> дартс.    С большим интересом ребята занимались в тренажерном зале.  Многим ребятам хотелось испытать свои навыки в стре</w:t>
      </w:r>
      <w:r w:rsidR="006A71B6" w:rsidRPr="00F32742">
        <w:rPr>
          <w:rFonts w:ascii="Times New Roman" w:hAnsi="Times New Roman" w:cs="Times New Roman"/>
          <w:sz w:val="28"/>
          <w:szCs w:val="28"/>
        </w:rPr>
        <w:t>льбе из пневматической винтовки,</w:t>
      </w:r>
      <w:r w:rsidR="00F32742" w:rsidRPr="00F32742">
        <w:rPr>
          <w:rFonts w:ascii="Times New Roman" w:hAnsi="Times New Roman" w:cs="Times New Roman"/>
          <w:sz w:val="28"/>
          <w:szCs w:val="28"/>
        </w:rPr>
        <w:t xml:space="preserve"> </w:t>
      </w:r>
      <w:r w:rsidR="00A75DF5" w:rsidRPr="00F32742">
        <w:rPr>
          <w:rFonts w:ascii="Times New Roman" w:hAnsi="Times New Roman" w:cs="Times New Roman"/>
          <w:sz w:val="28"/>
          <w:szCs w:val="28"/>
        </w:rPr>
        <w:t xml:space="preserve">прошли спортивно-развлекательные мероприятия «Спорт – это сила, здоровье, успех!», «Малые Олимпийские игры» и  «Путешествие в страну Спортландию». </w:t>
      </w:r>
      <w:r w:rsidR="00795F47" w:rsidRPr="00F32742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6F1987" w:rsidRPr="00F32742" w:rsidRDefault="006A71B6" w:rsidP="00017672">
      <w:pPr>
        <w:pStyle w:val="a3"/>
        <w:shd w:val="clear" w:color="auto" w:fill="FFFFFF" w:themeFill="background1"/>
        <w:ind w:right="-143"/>
        <w:jc w:val="both"/>
        <w:rPr>
          <w:b/>
          <w:color w:val="000000"/>
          <w:sz w:val="28"/>
          <w:szCs w:val="28"/>
        </w:rPr>
      </w:pPr>
      <w:r w:rsidRPr="00F32742">
        <w:t xml:space="preserve"> </w:t>
      </w:r>
    </w:p>
    <w:p w:rsidR="006F1987" w:rsidRDefault="006F1987" w:rsidP="006F1987">
      <w:pPr>
        <w:ind w:left="-709" w:right="424"/>
      </w:pPr>
      <w:bookmarkStart w:id="0" w:name="_GoBack"/>
      <w:r w:rsidRPr="006F1987">
        <w:rPr>
          <w:noProof/>
        </w:rPr>
        <w:drawing>
          <wp:inline distT="0" distB="0" distL="0" distR="0">
            <wp:extent cx="6512379" cy="3960980"/>
            <wp:effectExtent l="19050" t="0" r="2721" b="0"/>
            <wp:docPr id="4" name="Рисунок 2" descr="DSC_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8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379" cy="39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15CA1" w:rsidRDefault="00B15CA1" w:rsidP="006F1987">
      <w:pPr>
        <w:ind w:left="-709" w:right="424"/>
      </w:pPr>
    </w:p>
    <w:p w:rsidR="00B15CA1" w:rsidRPr="00A75DF5" w:rsidRDefault="00185BAE" w:rsidP="00185BAE">
      <w:pPr>
        <w:pStyle w:val="a3"/>
        <w:shd w:val="clear" w:color="auto" w:fill="FFFFFF" w:themeFill="background1"/>
        <w:ind w:left="-426" w:right="-143"/>
        <w:jc w:val="both"/>
        <w:rPr>
          <w:b/>
          <w:color w:val="000000"/>
          <w:sz w:val="28"/>
          <w:szCs w:val="28"/>
        </w:rPr>
      </w:pPr>
      <w:r w:rsidRPr="00935E06">
        <w:rPr>
          <w:color w:val="000000"/>
          <w:sz w:val="28"/>
          <w:szCs w:val="28"/>
        </w:rPr>
        <w:lastRenderedPageBreak/>
        <w:t>·        </w:t>
      </w:r>
      <w:r>
        <w:rPr>
          <w:color w:val="000000"/>
          <w:sz w:val="28"/>
          <w:szCs w:val="28"/>
        </w:rPr>
        <w:t xml:space="preserve">    </w:t>
      </w:r>
      <w:r w:rsidRPr="00A75DF5">
        <w:rPr>
          <w:b/>
          <w:color w:val="000000"/>
          <w:sz w:val="28"/>
          <w:szCs w:val="28"/>
        </w:rPr>
        <w:t>Игра-соревнование «Культура здорового образа жизни»</w:t>
      </w:r>
    </w:p>
    <w:p w:rsidR="00B15CA1" w:rsidRDefault="00B15CA1" w:rsidP="006F1987">
      <w:pPr>
        <w:ind w:left="-709" w:right="424"/>
      </w:pPr>
      <w:r>
        <w:rPr>
          <w:noProof/>
        </w:rPr>
        <w:drawing>
          <wp:inline distT="0" distB="0" distL="0" distR="0">
            <wp:extent cx="6692929" cy="3764478"/>
            <wp:effectExtent l="19050" t="0" r="0" b="0"/>
            <wp:docPr id="1" name="Рисунок 1" descr="C:\Users\Кабинет 21\Desktop\АНТИНАРКО\20180621_08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21\Desktop\АНТИНАРКО\20180621_0858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477" cy="376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A1" w:rsidRPr="00A75DF5" w:rsidRDefault="00B15CA1" w:rsidP="00B15CA1">
      <w:pPr>
        <w:ind w:left="-709" w:right="424"/>
        <w:jc w:val="center"/>
        <w:rPr>
          <w:rFonts w:ascii="Times New Roman" w:hAnsi="Times New Roman" w:cs="Times New Roman"/>
          <w:b/>
        </w:rPr>
      </w:pPr>
      <w:r w:rsidRPr="00A75DF5">
        <w:rPr>
          <w:rFonts w:ascii="Times New Roman" w:hAnsi="Times New Roman" w:cs="Times New Roman"/>
          <w:b/>
        </w:rPr>
        <w:t>Конкурс рисунков на асфальте «Здоровым быть здорово!!!»</w:t>
      </w:r>
    </w:p>
    <w:p w:rsidR="00B15CA1" w:rsidRDefault="00B15CA1" w:rsidP="006F1987">
      <w:pPr>
        <w:ind w:left="-709" w:right="424"/>
      </w:pPr>
      <w:r>
        <w:rPr>
          <w:noProof/>
        </w:rPr>
        <w:drawing>
          <wp:inline distT="0" distB="0" distL="0" distR="0">
            <wp:extent cx="6650701" cy="3740727"/>
            <wp:effectExtent l="19050" t="0" r="0" b="0"/>
            <wp:docPr id="2" name="Рисунок 2" descr="C:\Users\Кабинет 21\Desktop\АНТИНАРКО\20180621_09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21\Desktop\АНТИНАРКО\20180621_0900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95" cy="374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27" w:rsidRDefault="00627327" w:rsidP="006F1987">
      <w:pPr>
        <w:ind w:left="-709" w:right="424"/>
      </w:pPr>
    </w:p>
    <w:p w:rsidR="00627327" w:rsidRDefault="00627327" w:rsidP="006F1987">
      <w:pPr>
        <w:ind w:left="-709" w:right="424"/>
      </w:pPr>
    </w:p>
    <w:p w:rsidR="00627327" w:rsidRDefault="006A71B6" w:rsidP="00627327">
      <w:pPr>
        <w:ind w:left="-709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327" w:rsidRDefault="00627327" w:rsidP="00627327">
      <w:pPr>
        <w:ind w:left="-709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13" w:rsidRDefault="00280B13" w:rsidP="00627327">
      <w:pPr>
        <w:ind w:left="-709" w:right="42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327" w:rsidRDefault="00627327" w:rsidP="00627327">
      <w:pPr>
        <w:ind w:left="-709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13" w:rsidRPr="00627327" w:rsidRDefault="00280B13" w:rsidP="00627327">
      <w:pPr>
        <w:ind w:left="-709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0B13" w:rsidRPr="00627327" w:rsidSect="00280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6FD3"/>
    <w:multiLevelType w:val="hybridMultilevel"/>
    <w:tmpl w:val="BC84CB1E"/>
    <w:lvl w:ilvl="0" w:tplc="396E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1001A3"/>
    <w:multiLevelType w:val="hybridMultilevel"/>
    <w:tmpl w:val="BC84CB1E"/>
    <w:lvl w:ilvl="0" w:tplc="396E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F77FE7"/>
    <w:multiLevelType w:val="hybridMultilevel"/>
    <w:tmpl w:val="BC84CB1E"/>
    <w:lvl w:ilvl="0" w:tplc="396E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987"/>
    <w:rsid w:val="00017672"/>
    <w:rsid w:val="00185BAE"/>
    <w:rsid w:val="00195E7B"/>
    <w:rsid w:val="00280B13"/>
    <w:rsid w:val="002F2E91"/>
    <w:rsid w:val="003B63E3"/>
    <w:rsid w:val="003F7AEC"/>
    <w:rsid w:val="00473C2E"/>
    <w:rsid w:val="005131DC"/>
    <w:rsid w:val="005331A1"/>
    <w:rsid w:val="005D477D"/>
    <w:rsid w:val="005F6621"/>
    <w:rsid w:val="00627327"/>
    <w:rsid w:val="006A71B6"/>
    <w:rsid w:val="006C05D1"/>
    <w:rsid w:val="006F1987"/>
    <w:rsid w:val="00795F47"/>
    <w:rsid w:val="00837B2D"/>
    <w:rsid w:val="008E0B34"/>
    <w:rsid w:val="0095104F"/>
    <w:rsid w:val="00A75DF5"/>
    <w:rsid w:val="00AD603B"/>
    <w:rsid w:val="00B15CA1"/>
    <w:rsid w:val="00BA7460"/>
    <w:rsid w:val="00C43D6C"/>
    <w:rsid w:val="00CA0AFE"/>
    <w:rsid w:val="00CC29AA"/>
    <w:rsid w:val="00DA3D08"/>
    <w:rsid w:val="00E57DB9"/>
    <w:rsid w:val="00F1676E"/>
    <w:rsid w:val="00F32742"/>
    <w:rsid w:val="00F41DEB"/>
    <w:rsid w:val="00F84258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8B0C6-1289-4EDE-B840-B61B01B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5D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Пользователь Windows</cp:lastModifiedBy>
  <cp:revision>21</cp:revision>
  <cp:lastPrinted>2018-06-13T11:52:00Z</cp:lastPrinted>
  <dcterms:created xsi:type="dcterms:W3CDTF">2018-06-13T11:40:00Z</dcterms:created>
  <dcterms:modified xsi:type="dcterms:W3CDTF">2021-07-23T13:07:00Z</dcterms:modified>
</cp:coreProperties>
</file>